
<file path=[Content_Types].xml><?xml version="1.0" encoding="utf-8"?>
<Types xmlns="http://schemas.openxmlformats.org/package/2006/content-types">
  <Default Extension="bin" ContentType="application/vnd.ms-office.activeX"/>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822D36" w14:textId="77777777" w:rsidR="0073325A" w:rsidRPr="0073325A" w:rsidRDefault="0073325A" w:rsidP="005133C0">
      <w:pPr>
        <w:pStyle w:val="Title"/>
        <w:jc w:val="center"/>
        <w:rPr>
          <w:sz w:val="24"/>
          <w:szCs w:val="24"/>
        </w:rPr>
      </w:pPr>
    </w:p>
    <w:p w14:paraId="05AA3536" w14:textId="74539D40" w:rsidR="00C90601" w:rsidRPr="00B761B2" w:rsidRDefault="00C90601" w:rsidP="005133C0">
      <w:pPr>
        <w:pStyle w:val="Title"/>
        <w:jc w:val="center"/>
        <w:rPr>
          <w:sz w:val="48"/>
          <w:szCs w:val="48"/>
        </w:rPr>
      </w:pPr>
      <w:r w:rsidRPr="00B761B2">
        <w:rPr>
          <w:sz w:val="48"/>
          <w:szCs w:val="48"/>
        </w:rPr>
        <w:t>NOMINATION FORM</w:t>
      </w:r>
    </w:p>
    <w:p w14:paraId="55373609" w14:textId="17D9927B" w:rsidR="006171A7" w:rsidRPr="00D90094" w:rsidRDefault="00C90601" w:rsidP="008A4A06">
      <w:pPr>
        <w:spacing w:line="240" w:lineRule="auto"/>
        <w:jc w:val="center"/>
        <w:rPr>
          <w:b/>
          <w:bCs/>
          <w:sz w:val="28"/>
          <w:szCs w:val="28"/>
        </w:rPr>
      </w:pPr>
      <w:r w:rsidRPr="00D90094">
        <w:rPr>
          <w:b/>
          <w:bCs/>
          <w:sz w:val="28"/>
          <w:szCs w:val="28"/>
        </w:rPr>
        <w:t>REFERENCE PERIOD:  January 1 – December 31</w:t>
      </w:r>
      <w:r w:rsidR="00863105">
        <w:rPr>
          <w:b/>
          <w:bCs/>
          <w:sz w:val="28"/>
          <w:szCs w:val="28"/>
        </w:rPr>
        <w:t>,</w:t>
      </w:r>
      <w:r w:rsidRPr="00D90094">
        <w:rPr>
          <w:b/>
          <w:bCs/>
          <w:sz w:val="28"/>
          <w:szCs w:val="28"/>
        </w:rPr>
        <w:t xml:space="preserve"> 2024</w:t>
      </w:r>
    </w:p>
    <w:p w14:paraId="2FF63EF2" w14:textId="6E9B2796" w:rsidR="008148E6" w:rsidRPr="009A4CEB" w:rsidRDefault="00D46EB8" w:rsidP="00F246EF">
      <w:pPr>
        <w:pBdr>
          <w:top w:val="double" w:sz="4" w:space="10" w:color="auto"/>
          <w:left w:val="double" w:sz="4" w:space="8" w:color="auto"/>
          <w:bottom w:val="double" w:sz="4" w:space="16" w:color="auto"/>
          <w:right w:val="double" w:sz="4" w:space="8" w:color="auto"/>
        </w:pBdr>
        <w:spacing w:line="276" w:lineRule="auto"/>
        <w:rPr>
          <w:b/>
          <w:bCs/>
        </w:rPr>
      </w:pPr>
      <w:r w:rsidRPr="009A4CEB">
        <w:rPr>
          <w:b/>
          <w:bCs/>
        </w:rPr>
        <w:t>CATEGORY OF NOMINATION</w:t>
      </w:r>
      <w:r w:rsidR="008148E6" w:rsidRPr="009A4CEB">
        <w:rPr>
          <w:b/>
          <w:bCs/>
        </w:rPr>
        <w:t xml:space="preserve"> (</w:t>
      </w:r>
      <w:r w:rsidR="00835B00">
        <w:rPr>
          <w:b/>
          <w:bCs/>
        </w:rPr>
        <w:t>P</w:t>
      </w:r>
      <w:r w:rsidR="008148E6" w:rsidRPr="009A4CEB">
        <w:rPr>
          <w:b/>
          <w:bCs/>
        </w:rPr>
        <w:t xml:space="preserve">lease </w:t>
      </w:r>
      <w:r w:rsidR="008A4A06">
        <w:rPr>
          <w:b/>
          <w:bCs/>
        </w:rPr>
        <w:t>select one of the following options</w:t>
      </w:r>
      <w:r w:rsidR="00835B00">
        <w:rPr>
          <w:b/>
          <w:bCs/>
        </w:rPr>
        <w:t xml:space="preserve"> to</w:t>
      </w:r>
      <w:r w:rsidR="000B1150" w:rsidRPr="00863105">
        <w:rPr>
          <w:b/>
          <w:bCs/>
        </w:rPr>
        <w:t xml:space="preserve"> indicate your choice</w:t>
      </w:r>
      <w:r w:rsidR="008148E6" w:rsidRPr="009A4CEB">
        <w:rPr>
          <w:b/>
          <w:bCs/>
        </w:rPr>
        <w:t>)</w:t>
      </w:r>
    </w:p>
    <w:p w14:paraId="4CD50E2A" w14:textId="415D30E0" w:rsidR="006221CF" w:rsidRDefault="006221CF" w:rsidP="008A4A06">
      <w:pPr>
        <w:pBdr>
          <w:top w:val="double" w:sz="4" w:space="10" w:color="auto"/>
          <w:left w:val="double" w:sz="4" w:space="8" w:color="auto"/>
          <w:bottom w:val="double" w:sz="4" w:space="16" w:color="auto"/>
          <w:right w:val="double" w:sz="4" w:space="8" w:color="auto"/>
        </w:pBdr>
        <w:spacing w:after="120" w:line="240" w:lineRule="auto"/>
      </w:pPr>
      <w:r>
        <w:object w:dxaOrig="1440" w:dyaOrig="1440" w14:anchorId="24BC33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08pt;height:18.6pt" o:ole="">
            <v:imagedata r:id="rId7" o:title=""/>
          </v:shape>
          <w:control r:id="rId8" w:name="OptionButton1" w:shapeid="_x0000_i1033"/>
        </w:object>
      </w:r>
    </w:p>
    <w:p w14:paraId="57937052" w14:textId="2DFC9ED6" w:rsidR="006221CF" w:rsidRDefault="006221CF" w:rsidP="008A4A06">
      <w:pPr>
        <w:pBdr>
          <w:top w:val="double" w:sz="4" w:space="10" w:color="auto"/>
          <w:left w:val="double" w:sz="4" w:space="8" w:color="auto"/>
          <w:bottom w:val="double" w:sz="4" w:space="16" w:color="auto"/>
          <w:right w:val="double" w:sz="4" w:space="8" w:color="auto"/>
        </w:pBdr>
        <w:spacing w:after="120" w:line="240" w:lineRule="auto"/>
      </w:pPr>
      <w:r>
        <w:object w:dxaOrig="1440" w:dyaOrig="1440" w14:anchorId="099A1DBB">
          <v:shape id="_x0000_i1035" type="#_x0000_t75" style="width:108pt;height:18.6pt" o:ole="">
            <v:imagedata r:id="rId9" o:title=""/>
          </v:shape>
          <w:control r:id="rId10" w:name="OptionButton2" w:shapeid="_x0000_i1035"/>
        </w:object>
      </w:r>
    </w:p>
    <w:p w14:paraId="0193ACFC" w14:textId="6A760FB4" w:rsidR="006221CF" w:rsidRDefault="006221CF" w:rsidP="008A4A06">
      <w:pPr>
        <w:pBdr>
          <w:top w:val="double" w:sz="4" w:space="10" w:color="auto"/>
          <w:left w:val="double" w:sz="4" w:space="8" w:color="auto"/>
          <w:bottom w:val="double" w:sz="4" w:space="16" w:color="auto"/>
          <w:right w:val="double" w:sz="4" w:space="8" w:color="auto"/>
        </w:pBdr>
        <w:spacing w:after="120" w:line="240" w:lineRule="auto"/>
      </w:pPr>
      <w:r>
        <w:object w:dxaOrig="1440" w:dyaOrig="1440" w14:anchorId="7C93956F">
          <v:shape id="_x0000_i1037" type="#_x0000_t75" style="width:180pt;height:18.6pt" o:ole="">
            <v:imagedata r:id="rId11" o:title=""/>
          </v:shape>
          <w:control r:id="rId12" w:name="OptionButton3" w:shapeid="_x0000_i1037"/>
        </w:object>
      </w:r>
    </w:p>
    <w:p w14:paraId="66268A9A" w14:textId="526AB51A" w:rsidR="008148E6" w:rsidRDefault="006221CF" w:rsidP="008A4A06">
      <w:pPr>
        <w:pBdr>
          <w:top w:val="double" w:sz="4" w:space="10" w:color="auto"/>
          <w:left w:val="double" w:sz="4" w:space="8" w:color="auto"/>
          <w:bottom w:val="double" w:sz="4" w:space="16" w:color="auto"/>
          <w:right w:val="double" w:sz="4" w:space="8" w:color="auto"/>
        </w:pBdr>
        <w:spacing w:after="120" w:line="240" w:lineRule="auto"/>
      </w:pPr>
      <w:r>
        <w:object w:dxaOrig="1440" w:dyaOrig="1440" w14:anchorId="4B3989FB">
          <v:shape id="_x0000_i1039" type="#_x0000_t75" style="width:108pt;height:18.6pt" o:ole="">
            <v:imagedata r:id="rId13" o:title=""/>
          </v:shape>
          <w:control r:id="rId14" w:name="OptionButton4" w:shapeid="_x0000_i1039"/>
        </w:object>
      </w:r>
    </w:p>
    <w:p w14:paraId="2F665D0F" w14:textId="77777777" w:rsidR="00835B00" w:rsidRDefault="00835B00" w:rsidP="00835B00">
      <w:pPr>
        <w:pBdr>
          <w:top w:val="double" w:sz="4" w:space="10" w:color="auto"/>
          <w:left w:val="double" w:sz="4" w:space="8" w:color="auto"/>
          <w:bottom w:val="double" w:sz="4" w:space="16" w:color="auto"/>
          <w:right w:val="double" w:sz="4" w:space="8" w:color="auto"/>
        </w:pBdr>
        <w:spacing w:after="0" w:line="240" w:lineRule="auto"/>
        <w:rPr>
          <w:b/>
          <w:bCs/>
        </w:rPr>
      </w:pPr>
    </w:p>
    <w:p w14:paraId="6FA01D1E" w14:textId="4E83BFEA" w:rsidR="008148E6" w:rsidRPr="009A4CEB" w:rsidRDefault="00D46EB8" w:rsidP="00835B00">
      <w:pPr>
        <w:pBdr>
          <w:top w:val="double" w:sz="4" w:space="10" w:color="auto"/>
          <w:left w:val="double" w:sz="4" w:space="8" w:color="auto"/>
          <w:bottom w:val="double" w:sz="4" w:space="16" w:color="auto"/>
          <w:right w:val="double" w:sz="4" w:space="8" w:color="auto"/>
        </w:pBdr>
        <w:spacing w:after="120" w:line="480" w:lineRule="auto"/>
        <w:rPr>
          <w:b/>
          <w:bCs/>
        </w:rPr>
      </w:pPr>
      <w:r>
        <w:rPr>
          <w:b/>
          <w:bCs/>
        </w:rPr>
        <w:t>P</w:t>
      </w:r>
      <w:r w:rsidRPr="009A4CEB">
        <w:rPr>
          <w:b/>
          <w:bCs/>
        </w:rPr>
        <w:t>ERSON NOMINATED</w:t>
      </w:r>
    </w:p>
    <w:p w14:paraId="47CAF4C6" w14:textId="24FF3576" w:rsidR="005133C0" w:rsidRDefault="005133C0" w:rsidP="00835B00">
      <w:pPr>
        <w:pBdr>
          <w:top w:val="double" w:sz="4" w:space="10" w:color="auto"/>
          <w:left w:val="double" w:sz="4" w:space="8" w:color="auto"/>
          <w:bottom w:val="double" w:sz="4" w:space="16" w:color="auto"/>
          <w:right w:val="double" w:sz="4" w:space="8" w:color="auto"/>
        </w:pBdr>
        <w:spacing w:after="120" w:line="480" w:lineRule="auto"/>
      </w:pPr>
      <w:r>
        <w:t>Last Name:</w:t>
      </w:r>
      <w:r w:rsidR="00D46EB8">
        <w:t xml:space="preserve">  </w:t>
      </w:r>
    </w:p>
    <w:p w14:paraId="732E52FF" w14:textId="6DB2B566" w:rsidR="005133C0" w:rsidRDefault="005133C0" w:rsidP="00835B00">
      <w:pPr>
        <w:pBdr>
          <w:top w:val="double" w:sz="4" w:space="10" w:color="auto"/>
          <w:left w:val="double" w:sz="4" w:space="8" w:color="auto"/>
          <w:bottom w:val="double" w:sz="4" w:space="16" w:color="auto"/>
          <w:right w:val="double" w:sz="4" w:space="8" w:color="auto"/>
        </w:pBdr>
        <w:spacing w:after="120" w:line="480" w:lineRule="auto"/>
      </w:pPr>
      <w:r>
        <w:t xml:space="preserve">First Name: </w:t>
      </w:r>
      <w:r w:rsidR="00D46EB8">
        <w:t xml:space="preserve"> </w:t>
      </w:r>
    </w:p>
    <w:p w14:paraId="78403C62" w14:textId="40A074B1" w:rsidR="005133C0" w:rsidRDefault="008148E6" w:rsidP="00835B00">
      <w:pPr>
        <w:pBdr>
          <w:top w:val="double" w:sz="4" w:space="10" w:color="auto"/>
          <w:left w:val="double" w:sz="4" w:space="8" w:color="auto"/>
          <w:bottom w:val="double" w:sz="4" w:space="16" w:color="auto"/>
          <w:right w:val="double" w:sz="4" w:space="8" w:color="auto"/>
        </w:pBdr>
        <w:spacing w:after="120" w:line="480" w:lineRule="auto"/>
      </w:pPr>
      <w:r>
        <w:t>Faculty / Department / Unit:</w:t>
      </w:r>
      <w:r w:rsidR="00D46EB8">
        <w:t xml:space="preserve">  </w:t>
      </w:r>
    </w:p>
    <w:p w14:paraId="2C736E33" w14:textId="541EEC7D" w:rsidR="005133C0" w:rsidRDefault="008148E6" w:rsidP="00835B00">
      <w:pPr>
        <w:pBdr>
          <w:top w:val="double" w:sz="4" w:space="10" w:color="auto"/>
          <w:left w:val="double" w:sz="4" w:space="8" w:color="auto"/>
          <w:bottom w:val="double" w:sz="4" w:space="16" w:color="auto"/>
          <w:right w:val="double" w:sz="4" w:space="8" w:color="auto"/>
        </w:pBdr>
        <w:spacing w:after="120" w:line="480" w:lineRule="auto"/>
      </w:pPr>
      <w:r>
        <w:t>Tel</w:t>
      </w:r>
      <w:r w:rsidR="00F246EF">
        <w:t xml:space="preserve">ephone </w:t>
      </w:r>
      <w:r w:rsidR="00835B00">
        <w:t>N</w:t>
      </w:r>
      <w:r w:rsidR="00F246EF">
        <w:t>umber</w:t>
      </w:r>
      <w:r>
        <w:t xml:space="preserve">: </w:t>
      </w:r>
      <w:r w:rsidR="00D46EB8">
        <w:t xml:space="preserve"> </w:t>
      </w:r>
    </w:p>
    <w:p w14:paraId="0714F73B" w14:textId="6C2A88A2" w:rsidR="008148E6" w:rsidRDefault="008148E6" w:rsidP="00835B00">
      <w:pPr>
        <w:pBdr>
          <w:top w:val="double" w:sz="4" w:space="10" w:color="auto"/>
          <w:left w:val="double" w:sz="4" w:space="8" w:color="auto"/>
          <w:bottom w:val="double" w:sz="4" w:space="16" w:color="auto"/>
          <w:right w:val="double" w:sz="4" w:space="8" w:color="auto"/>
        </w:pBdr>
        <w:spacing w:after="120" w:line="480" w:lineRule="auto"/>
      </w:pPr>
      <w:r>
        <w:t>Email:</w:t>
      </w:r>
      <w:r w:rsidR="00D46EB8">
        <w:t xml:space="preserve">  </w:t>
      </w:r>
    </w:p>
    <w:p w14:paraId="49211D53" w14:textId="1790CA8C" w:rsidR="008148E6" w:rsidRPr="009A4CEB" w:rsidRDefault="00D46EB8" w:rsidP="00835B00">
      <w:pPr>
        <w:pBdr>
          <w:top w:val="double" w:sz="4" w:space="10" w:color="auto"/>
          <w:left w:val="double" w:sz="4" w:space="8" w:color="auto"/>
          <w:bottom w:val="double" w:sz="4" w:space="16" w:color="auto"/>
          <w:right w:val="double" w:sz="4" w:space="8" w:color="auto"/>
        </w:pBdr>
        <w:spacing w:after="120" w:line="480" w:lineRule="auto"/>
        <w:rPr>
          <w:b/>
          <w:bCs/>
        </w:rPr>
      </w:pPr>
      <w:r w:rsidRPr="009A4CEB">
        <w:rPr>
          <w:b/>
          <w:bCs/>
        </w:rPr>
        <w:t>NOMINATOR</w:t>
      </w:r>
    </w:p>
    <w:p w14:paraId="2A7EB1C9" w14:textId="22E30F86" w:rsidR="005133C0" w:rsidRDefault="005133C0" w:rsidP="00835B00">
      <w:pPr>
        <w:pBdr>
          <w:top w:val="double" w:sz="4" w:space="10" w:color="auto"/>
          <w:left w:val="double" w:sz="4" w:space="8" w:color="auto"/>
          <w:bottom w:val="double" w:sz="4" w:space="16" w:color="auto"/>
          <w:right w:val="double" w:sz="4" w:space="8" w:color="auto"/>
        </w:pBdr>
        <w:spacing w:after="120" w:line="480" w:lineRule="auto"/>
      </w:pPr>
      <w:r>
        <w:t>Last Name:</w:t>
      </w:r>
      <w:r w:rsidR="00D46EB8">
        <w:t xml:space="preserve">  </w:t>
      </w:r>
    </w:p>
    <w:p w14:paraId="00432CD1" w14:textId="0E18DBC5" w:rsidR="005133C0" w:rsidRDefault="005133C0" w:rsidP="00835B00">
      <w:pPr>
        <w:pBdr>
          <w:top w:val="double" w:sz="4" w:space="10" w:color="auto"/>
          <w:left w:val="double" w:sz="4" w:space="8" w:color="auto"/>
          <w:bottom w:val="double" w:sz="4" w:space="16" w:color="auto"/>
          <w:right w:val="double" w:sz="4" w:space="8" w:color="auto"/>
        </w:pBdr>
        <w:spacing w:after="120" w:line="480" w:lineRule="auto"/>
      </w:pPr>
      <w:r>
        <w:t>First Name:</w:t>
      </w:r>
      <w:r w:rsidR="00D46EB8">
        <w:t xml:space="preserve">  </w:t>
      </w:r>
    </w:p>
    <w:p w14:paraId="4DE86FCD" w14:textId="6AB3DD52" w:rsidR="005133C0" w:rsidRDefault="008148E6" w:rsidP="00835B00">
      <w:pPr>
        <w:pBdr>
          <w:top w:val="double" w:sz="4" w:space="10" w:color="auto"/>
          <w:left w:val="double" w:sz="4" w:space="8" w:color="auto"/>
          <w:bottom w:val="double" w:sz="4" w:space="16" w:color="auto"/>
          <w:right w:val="double" w:sz="4" w:space="8" w:color="auto"/>
        </w:pBdr>
        <w:spacing w:after="120" w:line="480" w:lineRule="auto"/>
      </w:pPr>
      <w:r>
        <w:t xml:space="preserve">Faculty / Department / Unit: </w:t>
      </w:r>
      <w:r w:rsidR="00D46EB8">
        <w:t xml:space="preserve"> </w:t>
      </w:r>
    </w:p>
    <w:p w14:paraId="6D1722D7" w14:textId="3ED0D8E8" w:rsidR="005133C0" w:rsidRDefault="008148E6" w:rsidP="00835B00">
      <w:pPr>
        <w:pBdr>
          <w:top w:val="double" w:sz="4" w:space="10" w:color="auto"/>
          <w:left w:val="double" w:sz="4" w:space="8" w:color="auto"/>
          <w:bottom w:val="double" w:sz="4" w:space="16" w:color="auto"/>
          <w:right w:val="double" w:sz="4" w:space="8" w:color="auto"/>
        </w:pBdr>
        <w:spacing w:after="120" w:line="480" w:lineRule="auto"/>
      </w:pPr>
      <w:r>
        <w:t>Tel</w:t>
      </w:r>
      <w:r w:rsidR="00F246EF">
        <w:t xml:space="preserve">ephone </w:t>
      </w:r>
      <w:r w:rsidR="00835B00">
        <w:t>Nu</w:t>
      </w:r>
      <w:r w:rsidR="00F246EF">
        <w:t>mber</w:t>
      </w:r>
      <w:r>
        <w:t>:</w:t>
      </w:r>
      <w:r w:rsidR="00D46EB8">
        <w:t xml:space="preserve">  </w:t>
      </w:r>
    </w:p>
    <w:p w14:paraId="33F58249" w14:textId="77777777" w:rsidR="00835B00" w:rsidRDefault="008148E6" w:rsidP="00835B00">
      <w:pPr>
        <w:pBdr>
          <w:top w:val="double" w:sz="4" w:space="10" w:color="auto"/>
          <w:left w:val="double" w:sz="4" w:space="8" w:color="auto"/>
          <w:bottom w:val="double" w:sz="4" w:space="16" w:color="auto"/>
          <w:right w:val="double" w:sz="4" w:space="8" w:color="auto"/>
        </w:pBdr>
        <w:spacing w:after="120" w:line="480" w:lineRule="auto"/>
      </w:pPr>
      <w:r>
        <w:t>Email:</w:t>
      </w:r>
    </w:p>
    <w:p w14:paraId="02C62E23" w14:textId="77777777" w:rsidR="00835B00" w:rsidRDefault="00835B00" w:rsidP="00835B00">
      <w:pPr>
        <w:pBdr>
          <w:top w:val="double" w:sz="4" w:space="10" w:color="auto"/>
          <w:left w:val="double" w:sz="4" w:space="8" w:color="auto"/>
          <w:bottom w:val="double" w:sz="4" w:space="16" w:color="auto"/>
          <w:right w:val="double" w:sz="4" w:space="8" w:color="auto"/>
        </w:pBdr>
        <w:spacing w:after="0" w:line="240" w:lineRule="auto"/>
      </w:pPr>
    </w:p>
    <w:p w14:paraId="13AE6513" w14:textId="2F93BBE4" w:rsidR="00C90601" w:rsidRDefault="00D46EB8" w:rsidP="00835B00">
      <w:pPr>
        <w:pBdr>
          <w:top w:val="double" w:sz="4" w:space="10" w:color="auto"/>
          <w:left w:val="double" w:sz="4" w:space="8" w:color="auto"/>
          <w:bottom w:val="double" w:sz="4" w:space="16" w:color="auto"/>
          <w:right w:val="double" w:sz="4" w:space="8" w:color="auto"/>
        </w:pBdr>
        <w:spacing w:after="0" w:line="240" w:lineRule="auto"/>
      </w:pPr>
      <w:r w:rsidRPr="009A4CEB">
        <w:rPr>
          <w:b/>
          <w:bCs/>
        </w:rPr>
        <w:t>SIGNATURE OF NOMINATOR</w:t>
      </w:r>
      <w:r w:rsidR="005133C0">
        <w:t>:</w:t>
      </w:r>
      <w:r>
        <w:t xml:space="preserve"> </w:t>
      </w:r>
      <w:r w:rsidR="009A4CEB">
        <w:t xml:space="preserve"> ___________________________________________</w:t>
      </w:r>
      <w:r w:rsidR="002B445E">
        <w:t>___________</w:t>
      </w:r>
      <w:r w:rsidR="009A4CEB">
        <w:t>_________________</w:t>
      </w:r>
    </w:p>
    <w:p w14:paraId="18662EBA" w14:textId="376F2E5C" w:rsidR="002F4A4F" w:rsidRDefault="002F4A4F" w:rsidP="002F4A4F">
      <w:pPr>
        <w:tabs>
          <w:tab w:val="left" w:pos="3408"/>
        </w:tabs>
      </w:pPr>
      <w:r>
        <w:tab/>
      </w:r>
    </w:p>
    <w:p w14:paraId="716650BB" w14:textId="77777777" w:rsidR="00694C1E" w:rsidRDefault="00694C1E" w:rsidP="005133C0">
      <w:pPr>
        <w:rPr>
          <w:b/>
          <w:bCs/>
          <w:sz w:val="24"/>
          <w:szCs w:val="24"/>
        </w:rPr>
      </w:pPr>
    </w:p>
    <w:p w14:paraId="2AC397E3" w14:textId="427DDBCE" w:rsidR="005133C0" w:rsidRDefault="00694C1E" w:rsidP="005133C0">
      <w:r>
        <w:rPr>
          <w:b/>
          <w:bCs/>
          <w:sz w:val="24"/>
          <w:szCs w:val="24"/>
        </w:rPr>
        <w:t>N</w:t>
      </w:r>
      <w:r w:rsidR="00863105">
        <w:rPr>
          <w:b/>
          <w:bCs/>
          <w:sz w:val="24"/>
          <w:szCs w:val="24"/>
        </w:rPr>
        <w:t xml:space="preserve">ote that submissions can be made in English or in French. </w:t>
      </w:r>
      <w:r w:rsidR="005133C0" w:rsidRPr="009A4CEB">
        <w:rPr>
          <w:b/>
          <w:bCs/>
          <w:sz w:val="24"/>
          <w:szCs w:val="24"/>
        </w:rPr>
        <w:t>A complete nomination consists of the following</w:t>
      </w:r>
      <w:r w:rsidR="005133C0">
        <w:t>:</w:t>
      </w:r>
    </w:p>
    <w:p w14:paraId="12288222" w14:textId="2C793253" w:rsidR="005133C0" w:rsidRDefault="005133C0" w:rsidP="00D84C39">
      <w:pPr>
        <w:pStyle w:val="ListParagraph"/>
        <w:numPr>
          <w:ilvl w:val="0"/>
          <w:numId w:val="1"/>
        </w:numPr>
      </w:pPr>
      <w:r>
        <w:t xml:space="preserve">Table of </w:t>
      </w:r>
      <w:proofErr w:type="gramStart"/>
      <w:r w:rsidR="00916EC4">
        <w:t>Contents</w:t>
      </w:r>
      <w:r w:rsidR="002B7ED3">
        <w:t>;</w:t>
      </w:r>
      <w:proofErr w:type="gramEnd"/>
    </w:p>
    <w:p w14:paraId="37150E85" w14:textId="5A4992DC" w:rsidR="005133C0" w:rsidRDefault="005133C0" w:rsidP="00D84C39">
      <w:pPr>
        <w:pStyle w:val="ListParagraph"/>
        <w:numPr>
          <w:ilvl w:val="0"/>
          <w:numId w:val="1"/>
        </w:numPr>
      </w:pPr>
      <w:r>
        <w:t xml:space="preserve">Nomination </w:t>
      </w:r>
      <w:proofErr w:type="gramStart"/>
      <w:r>
        <w:t>for</w:t>
      </w:r>
      <w:r w:rsidR="00694C1E">
        <w:t>m</w:t>
      </w:r>
      <w:r w:rsidR="002B7ED3">
        <w:t>;</w:t>
      </w:r>
      <w:proofErr w:type="gramEnd"/>
    </w:p>
    <w:p w14:paraId="3DDAD8B0" w14:textId="6BFAC725" w:rsidR="005133C0" w:rsidRDefault="005133C0" w:rsidP="00D84C39">
      <w:pPr>
        <w:pStyle w:val="ListParagraph"/>
        <w:numPr>
          <w:ilvl w:val="0"/>
          <w:numId w:val="1"/>
        </w:numPr>
      </w:pPr>
      <w:r>
        <w:t xml:space="preserve">Nomination letter, explaining why nominee should be considered for the </w:t>
      </w:r>
      <w:proofErr w:type="gramStart"/>
      <w:r>
        <w:t>award</w:t>
      </w:r>
      <w:r w:rsidR="002B7ED3">
        <w:t>;</w:t>
      </w:r>
      <w:proofErr w:type="gramEnd"/>
    </w:p>
    <w:p w14:paraId="0FB79FA6" w14:textId="15CE5B48" w:rsidR="005133C0" w:rsidRDefault="005133C0" w:rsidP="00D84C39">
      <w:pPr>
        <w:pStyle w:val="ListParagraph"/>
        <w:numPr>
          <w:ilvl w:val="0"/>
          <w:numId w:val="1"/>
        </w:numPr>
      </w:pPr>
      <w:r>
        <w:t xml:space="preserve">Statement from nominee, consisting of a list and brief description identifying measures taken by nominee in respect of equity and/or community </w:t>
      </w:r>
      <w:proofErr w:type="gramStart"/>
      <w:r>
        <w:t>building</w:t>
      </w:r>
      <w:r w:rsidR="002B7ED3">
        <w:t>;</w:t>
      </w:r>
      <w:proofErr w:type="gramEnd"/>
    </w:p>
    <w:p w14:paraId="1337F395" w14:textId="5D3BDFCD" w:rsidR="005133C0" w:rsidRDefault="005133C0" w:rsidP="00863105">
      <w:pPr>
        <w:pStyle w:val="ListParagraph"/>
        <w:numPr>
          <w:ilvl w:val="0"/>
          <w:numId w:val="1"/>
        </w:numPr>
      </w:pPr>
      <w:r>
        <w:t>Up to 4 letters of support (from students, former students, colleagues, Chairs, Directors, supervisors, etc.)</w:t>
      </w:r>
      <w:r w:rsidR="00A64065">
        <w:t>.</w:t>
      </w:r>
    </w:p>
    <w:p w14:paraId="6C830C91" w14:textId="06A97D5E" w:rsidR="005133C0" w:rsidRDefault="005133C0" w:rsidP="005133C0">
      <w:r>
        <w:t>Please list the names of up to four (4) people who have provided letters of support</w:t>
      </w:r>
      <w:r w:rsidR="00115867">
        <w:t xml:space="preserve"> in the following table</w:t>
      </w:r>
      <w:r>
        <w:t>.</w:t>
      </w:r>
    </w:p>
    <w:tbl>
      <w:tblPr>
        <w:tblStyle w:val="ListTable3"/>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3827"/>
        <w:gridCol w:w="2977"/>
      </w:tblGrid>
      <w:tr w:rsidR="0029238C" w14:paraId="1AE8015B" w14:textId="1E37E282" w:rsidTr="00916EC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681" w:type="dxa"/>
          </w:tcPr>
          <w:p w14:paraId="70D7D6D3" w14:textId="1B8AEF06" w:rsidR="0029238C" w:rsidRDefault="0029238C" w:rsidP="005133C0">
            <w:r>
              <w:t>Name</w:t>
            </w:r>
          </w:p>
        </w:tc>
        <w:tc>
          <w:tcPr>
            <w:tcW w:w="3827" w:type="dxa"/>
          </w:tcPr>
          <w:p w14:paraId="23596134" w14:textId="1EB456D4" w:rsidR="0029238C" w:rsidRDefault="0029238C" w:rsidP="005133C0">
            <w:pPr>
              <w:cnfStyle w:val="100000000000" w:firstRow="1" w:lastRow="0" w:firstColumn="0" w:lastColumn="0" w:oddVBand="0" w:evenVBand="0" w:oddHBand="0" w:evenHBand="0" w:firstRowFirstColumn="0" w:firstRowLastColumn="0" w:lastRowFirstColumn="0" w:lastRowLastColumn="0"/>
            </w:pPr>
            <w:r>
              <w:t>Position and Dep</w:t>
            </w:r>
            <w:r w:rsidR="00863105">
              <w:t>artment</w:t>
            </w:r>
            <w:r>
              <w:t>/Unit</w:t>
            </w:r>
          </w:p>
        </w:tc>
        <w:tc>
          <w:tcPr>
            <w:tcW w:w="2977" w:type="dxa"/>
          </w:tcPr>
          <w:p w14:paraId="60F9604E" w14:textId="6096D1FB" w:rsidR="0029238C" w:rsidRDefault="0029238C" w:rsidP="005133C0">
            <w:pPr>
              <w:cnfStyle w:val="100000000000" w:firstRow="1" w:lastRow="0" w:firstColumn="0" w:lastColumn="0" w:oddVBand="0" w:evenVBand="0" w:oddHBand="0" w:evenHBand="0" w:firstRowFirstColumn="0" w:firstRowLastColumn="0" w:lastRowFirstColumn="0" w:lastRowLastColumn="0"/>
            </w:pPr>
            <w:r>
              <w:t>Email</w:t>
            </w:r>
          </w:p>
        </w:tc>
      </w:tr>
      <w:tr w:rsidR="0029238C" w14:paraId="27DFD580" w14:textId="59F06A53" w:rsidTr="00916E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tcPr>
          <w:p w14:paraId="54FD29A4" w14:textId="77777777" w:rsidR="0029238C" w:rsidRDefault="0029238C" w:rsidP="005133C0"/>
          <w:p w14:paraId="16E426C7" w14:textId="77777777" w:rsidR="0029238C" w:rsidRDefault="0029238C" w:rsidP="005133C0"/>
          <w:p w14:paraId="5188B987" w14:textId="77777777" w:rsidR="0029238C" w:rsidRDefault="0029238C" w:rsidP="005133C0"/>
        </w:tc>
        <w:tc>
          <w:tcPr>
            <w:tcW w:w="3827" w:type="dxa"/>
          </w:tcPr>
          <w:p w14:paraId="05425619" w14:textId="77777777" w:rsidR="0029238C" w:rsidRDefault="0029238C" w:rsidP="005133C0">
            <w:pPr>
              <w:cnfStyle w:val="000000100000" w:firstRow="0" w:lastRow="0" w:firstColumn="0" w:lastColumn="0" w:oddVBand="0" w:evenVBand="0" w:oddHBand="1" w:evenHBand="0" w:firstRowFirstColumn="0" w:firstRowLastColumn="0" w:lastRowFirstColumn="0" w:lastRowLastColumn="0"/>
            </w:pPr>
          </w:p>
        </w:tc>
        <w:tc>
          <w:tcPr>
            <w:tcW w:w="2977" w:type="dxa"/>
          </w:tcPr>
          <w:p w14:paraId="772BD1C2" w14:textId="77777777" w:rsidR="0029238C" w:rsidRDefault="0029238C" w:rsidP="005133C0">
            <w:pPr>
              <w:cnfStyle w:val="000000100000" w:firstRow="0" w:lastRow="0" w:firstColumn="0" w:lastColumn="0" w:oddVBand="0" w:evenVBand="0" w:oddHBand="1" w:evenHBand="0" w:firstRowFirstColumn="0" w:firstRowLastColumn="0" w:lastRowFirstColumn="0" w:lastRowLastColumn="0"/>
            </w:pPr>
          </w:p>
        </w:tc>
      </w:tr>
      <w:tr w:rsidR="0029238C" w14:paraId="63F4387E" w14:textId="671AF6FC" w:rsidTr="00916EC4">
        <w:tc>
          <w:tcPr>
            <w:cnfStyle w:val="001000000000" w:firstRow="0" w:lastRow="0" w:firstColumn="1" w:lastColumn="0" w:oddVBand="0" w:evenVBand="0" w:oddHBand="0" w:evenHBand="0" w:firstRowFirstColumn="0" w:firstRowLastColumn="0" w:lastRowFirstColumn="0" w:lastRowLastColumn="0"/>
            <w:tcW w:w="3681" w:type="dxa"/>
          </w:tcPr>
          <w:p w14:paraId="7E0FF755" w14:textId="77777777" w:rsidR="0029238C" w:rsidRDefault="0029238C" w:rsidP="005133C0">
            <w:pPr>
              <w:rPr>
                <w:b w:val="0"/>
                <w:bCs w:val="0"/>
              </w:rPr>
            </w:pPr>
          </w:p>
          <w:p w14:paraId="528C6D1A" w14:textId="77777777" w:rsidR="0029238C" w:rsidRDefault="0029238C" w:rsidP="005133C0">
            <w:pPr>
              <w:rPr>
                <w:b w:val="0"/>
                <w:bCs w:val="0"/>
              </w:rPr>
            </w:pPr>
          </w:p>
          <w:p w14:paraId="510E4E10" w14:textId="77777777" w:rsidR="0029238C" w:rsidRDefault="0029238C" w:rsidP="005133C0"/>
        </w:tc>
        <w:tc>
          <w:tcPr>
            <w:tcW w:w="3827" w:type="dxa"/>
          </w:tcPr>
          <w:p w14:paraId="2CD5AF5A" w14:textId="77777777" w:rsidR="0029238C" w:rsidRDefault="0029238C" w:rsidP="005133C0">
            <w:pPr>
              <w:cnfStyle w:val="000000000000" w:firstRow="0" w:lastRow="0" w:firstColumn="0" w:lastColumn="0" w:oddVBand="0" w:evenVBand="0" w:oddHBand="0" w:evenHBand="0" w:firstRowFirstColumn="0" w:firstRowLastColumn="0" w:lastRowFirstColumn="0" w:lastRowLastColumn="0"/>
            </w:pPr>
          </w:p>
        </w:tc>
        <w:tc>
          <w:tcPr>
            <w:tcW w:w="2977" w:type="dxa"/>
          </w:tcPr>
          <w:p w14:paraId="108216F6" w14:textId="77777777" w:rsidR="0029238C" w:rsidRDefault="0029238C" w:rsidP="005133C0">
            <w:pPr>
              <w:cnfStyle w:val="000000000000" w:firstRow="0" w:lastRow="0" w:firstColumn="0" w:lastColumn="0" w:oddVBand="0" w:evenVBand="0" w:oddHBand="0" w:evenHBand="0" w:firstRowFirstColumn="0" w:firstRowLastColumn="0" w:lastRowFirstColumn="0" w:lastRowLastColumn="0"/>
            </w:pPr>
          </w:p>
        </w:tc>
      </w:tr>
      <w:tr w:rsidR="0029238C" w14:paraId="52D6CA88" w14:textId="69B7A70B" w:rsidTr="00916E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tcPr>
          <w:p w14:paraId="1E5DDDBB" w14:textId="77777777" w:rsidR="0029238C" w:rsidRDefault="0029238C" w:rsidP="005133C0">
            <w:pPr>
              <w:rPr>
                <w:b w:val="0"/>
                <w:bCs w:val="0"/>
              </w:rPr>
            </w:pPr>
          </w:p>
          <w:p w14:paraId="0AAF5987" w14:textId="77777777" w:rsidR="0029238C" w:rsidRDefault="0029238C" w:rsidP="005133C0">
            <w:pPr>
              <w:rPr>
                <w:b w:val="0"/>
                <w:bCs w:val="0"/>
              </w:rPr>
            </w:pPr>
          </w:p>
          <w:p w14:paraId="2B28156A" w14:textId="77777777" w:rsidR="0029238C" w:rsidRDefault="0029238C" w:rsidP="005133C0"/>
        </w:tc>
        <w:tc>
          <w:tcPr>
            <w:tcW w:w="3827" w:type="dxa"/>
          </w:tcPr>
          <w:p w14:paraId="3BCA3C9B" w14:textId="77777777" w:rsidR="0029238C" w:rsidRDefault="0029238C" w:rsidP="005133C0">
            <w:pPr>
              <w:cnfStyle w:val="000000100000" w:firstRow="0" w:lastRow="0" w:firstColumn="0" w:lastColumn="0" w:oddVBand="0" w:evenVBand="0" w:oddHBand="1" w:evenHBand="0" w:firstRowFirstColumn="0" w:firstRowLastColumn="0" w:lastRowFirstColumn="0" w:lastRowLastColumn="0"/>
            </w:pPr>
          </w:p>
        </w:tc>
        <w:tc>
          <w:tcPr>
            <w:tcW w:w="2977" w:type="dxa"/>
          </w:tcPr>
          <w:p w14:paraId="45903C5E" w14:textId="77777777" w:rsidR="0029238C" w:rsidRDefault="0029238C" w:rsidP="005133C0">
            <w:pPr>
              <w:cnfStyle w:val="000000100000" w:firstRow="0" w:lastRow="0" w:firstColumn="0" w:lastColumn="0" w:oddVBand="0" w:evenVBand="0" w:oddHBand="1" w:evenHBand="0" w:firstRowFirstColumn="0" w:firstRowLastColumn="0" w:lastRowFirstColumn="0" w:lastRowLastColumn="0"/>
            </w:pPr>
          </w:p>
        </w:tc>
      </w:tr>
      <w:tr w:rsidR="0029238C" w14:paraId="3F3F7271" w14:textId="4968C727" w:rsidTr="00916EC4">
        <w:tc>
          <w:tcPr>
            <w:cnfStyle w:val="001000000000" w:firstRow="0" w:lastRow="0" w:firstColumn="1" w:lastColumn="0" w:oddVBand="0" w:evenVBand="0" w:oddHBand="0" w:evenHBand="0" w:firstRowFirstColumn="0" w:firstRowLastColumn="0" w:lastRowFirstColumn="0" w:lastRowLastColumn="0"/>
            <w:tcW w:w="3681" w:type="dxa"/>
          </w:tcPr>
          <w:p w14:paraId="0A95E3D9" w14:textId="77777777" w:rsidR="0029238C" w:rsidRDefault="0029238C" w:rsidP="005133C0">
            <w:pPr>
              <w:rPr>
                <w:b w:val="0"/>
                <w:bCs w:val="0"/>
              </w:rPr>
            </w:pPr>
          </w:p>
          <w:p w14:paraId="057F926C" w14:textId="77777777" w:rsidR="0029238C" w:rsidRDefault="0029238C" w:rsidP="005133C0">
            <w:pPr>
              <w:rPr>
                <w:b w:val="0"/>
                <w:bCs w:val="0"/>
              </w:rPr>
            </w:pPr>
          </w:p>
          <w:p w14:paraId="1524ADBC" w14:textId="77777777" w:rsidR="0029238C" w:rsidRDefault="0029238C" w:rsidP="005133C0"/>
        </w:tc>
        <w:tc>
          <w:tcPr>
            <w:tcW w:w="3827" w:type="dxa"/>
          </w:tcPr>
          <w:p w14:paraId="3B29AF1C" w14:textId="77777777" w:rsidR="0029238C" w:rsidRDefault="0029238C" w:rsidP="005133C0">
            <w:pPr>
              <w:cnfStyle w:val="000000000000" w:firstRow="0" w:lastRow="0" w:firstColumn="0" w:lastColumn="0" w:oddVBand="0" w:evenVBand="0" w:oddHBand="0" w:evenHBand="0" w:firstRowFirstColumn="0" w:firstRowLastColumn="0" w:lastRowFirstColumn="0" w:lastRowLastColumn="0"/>
            </w:pPr>
          </w:p>
        </w:tc>
        <w:tc>
          <w:tcPr>
            <w:tcW w:w="2977" w:type="dxa"/>
          </w:tcPr>
          <w:p w14:paraId="53ACF750" w14:textId="77777777" w:rsidR="0029238C" w:rsidRDefault="0029238C" w:rsidP="005133C0">
            <w:pPr>
              <w:cnfStyle w:val="000000000000" w:firstRow="0" w:lastRow="0" w:firstColumn="0" w:lastColumn="0" w:oddVBand="0" w:evenVBand="0" w:oddHBand="0" w:evenHBand="0" w:firstRowFirstColumn="0" w:firstRowLastColumn="0" w:lastRowFirstColumn="0" w:lastRowLastColumn="0"/>
            </w:pPr>
          </w:p>
        </w:tc>
      </w:tr>
    </w:tbl>
    <w:p w14:paraId="43F0D156" w14:textId="77777777" w:rsidR="005133C0" w:rsidRDefault="005133C0" w:rsidP="00873755">
      <w:pPr>
        <w:spacing w:after="0"/>
      </w:pPr>
    </w:p>
    <w:p w14:paraId="57711272" w14:textId="351922C5" w:rsidR="005133C0" w:rsidRDefault="002E60E8" w:rsidP="00607DFD">
      <w:pPr>
        <w:spacing w:after="120"/>
        <w:jc w:val="center"/>
        <w:rPr>
          <w:b/>
          <w:bCs/>
          <w:sz w:val="32"/>
          <w:szCs w:val="32"/>
        </w:rPr>
      </w:pPr>
      <w:r w:rsidRPr="009A4CEB">
        <w:rPr>
          <w:b/>
          <w:bCs/>
          <w:sz w:val="32"/>
          <w:szCs w:val="32"/>
        </w:rPr>
        <w:t>DEADLINE</w:t>
      </w:r>
      <w:r w:rsidRPr="00863105">
        <w:rPr>
          <w:b/>
          <w:bCs/>
          <w:sz w:val="32"/>
          <w:szCs w:val="32"/>
        </w:rPr>
        <w:t xml:space="preserve">: </w:t>
      </w:r>
      <w:r w:rsidR="00603F1C" w:rsidRPr="00863105">
        <w:rPr>
          <w:b/>
          <w:bCs/>
          <w:sz w:val="32"/>
          <w:szCs w:val="32"/>
        </w:rPr>
        <w:t xml:space="preserve">March </w:t>
      </w:r>
      <w:r w:rsidR="00EF5534">
        <w:rPr>
          <w:b/>
          <w:bCs/>
          <w:sz w:val="32"/>
          <w:szCs w:val="32"/>
        </w:rPr>
        <w:t>31</w:t>
      </w:r>
      <w:r w:rsidR="00603F1C" w:rsidRPr="00863105">
        <w:rPr>
          <w:b/>
          <w:bCs/>
          <w:sz w:val="32"/>
          <w:szCs w:val="32"/>
        </w:rPr>
        <w:t xml:space="preserve">, </w:t>
      </w:r>
      <w:proofErr w:type="gramStart"/>
      <w:r w:rsidR="00603F1C" w:rsidRPr="00863105">
        <w:rPr>
          <w:b/>
          <w:bCs/>
          <w:sz w:val="32"/>
          <w:szCs w:val="32"/>
        </w:rPr>
        <w:t>202</w:t>
      </w:r>
      <w:r w:rsidR="00863105" w:rsidRPr="00863105">
        <w:rPr>
          <w:b/>
          <w:bCs/>
          <w:sz w:val="32"/>
          <w:szCs w:val="32"/>
        </w:rPr>
        <w:t>5</w:t>
      </w:r>
      <w:proofErr w:type="gramEnd"/>
      <w:r w:rsidR="00603F1C" w:rsidRPr="009A4CEB">
        <w:rPr>
          <w:b/>
          <w:bCs/>
          <w:sz w:val="32"/>
          <w:szCs w:val="32"/>
        </w:rPr>
        <w:t xml:space="preserve"> at 5:00</w:t>
      </w:r>
      <w:r w:rsidR="00863105">
        <w:rPr>
          <w:b/>
          <w:bCs/>
          <w:sz w:val="32"/>
          <w:szCs w:val="32"/>
        </w:rPr>
        <w:t xml:space="preserve"> </w:t>
      </w:r>
      <w:r w:rsidR="00603F1C" w:rsidRPr="009A4CEB">
        <w:rPr>
          <w:b/>
          <w:bCs/>
          <w:sz w:val="32"/>
          <w:szCs w:val="32"/>
        </w:rPr>
        <w:t>PM</w:t>
      </w:r>
    </w:p>
    <w:p w14:paraId="352C5CD7" w14:textId="2DF347E4" w:rsidR="00350024" w:rsidRPr="00350024" w:rsidRDefault="00350024" w:rsidP="00D46E30">
      <w:pPr>
        <w:spacing w:after="0"/>
        <w:jc w:val="center"/>
        <w:rPr>
          <w:b/>
          <w:bCs/>
          <w:sz w:val="24"/>
          <w:szCs w:val="24"/>
        </w:rPr>
      </w:pPr>
      <w:r w:rsidRPr="00350024">
        <w:rPr>
          <w:b/>
          <w:bCs/>
          <w:sz w:val="24"/>
          <w:szCs w:val="24"/>
        </w:rPr>
        <w:t>Submit all materials</w:t>
      </w:r>
      <w:r w:rsidR="00863105">
        <w:rPr>
          <w:b/>
          <w:bCs/>
          <w:sz w:val="24"/>
          <w:szCs w:val="24"/>
        </w:rPr>
        <w:t xml:space="preserve"> as a single PDF</w:t>
      </w:r>
      <w:r w:rsidRPr="00350024">
        <w:rPr>
          <w:b/>
          <w:bCs/>
          <w:sz w:val="24"/>
          <w:szCs w:val="24"/>
        </w:rPr>
        <w:t xml:space="preserve"> f</w:t>
      </w:r>
      <w:r w:rsidR="00863105">
        <w:rPr>
          <w:b/>
          <w:bCs/>
          <w:sz w:val="24"/>
          <w:szCs w:val="24"/>
        </w:rPr>
        <w:t>ile to</w:t>
      </w:r>
      <w:r w:rsidRPr="00350024">
        <w:rPr>
          <w:b/>
          <w:bCs/>
          <w:sz w:val="24"/>
          <w:szCs w:val="24"/>
        </w:rPr>
        <w:t xml:space="preserve"> </w:t>
      </w:r>
      <w:hyperlink r:id="rId15" w:history="1">
        <w:r w:rsidRPr="00F246EF">
          <w:rPr>
            <w:rStyle w:val="Hyperlink"/>
            <w:b/>
            <w:bCs/>
            <w:color w:val="0000FF"/>
            <w:sz w:val="24"/>
            <w:szCs w:val="24"/>
          </w:rPr>
          <w:t>equity.awards@mcgill.ca</w:t>
        </w:r>
      </w:hyperlink>
      <w:r w:rsidRPr="00350024">
        <w:rPr>
          <w:b/>
          <w:bCs/>
          <w:sz w:val="24"/>
          <w:szCs w:val="24"/>
        </w:rPr>
        <w:t xml:space="preserve"> </w:t>
      </w:r>
    </w:p>
    <w:p w14:paraId="79B60842" w14:textId="77777777" w:rsidR="00694C1E" w:rsidRDefault="00694C1E" w:rsidP="00694C1E">
      <w:pPr>
        <w:spacing w:after="0" w:line="240" w:lineRule="auto"/>
        <w:rPr>
          <w:b/>
          <w:bCs/>
        </w:rPr>
      </w:pPr>
    </w:p>
    <w:p w14:paraId="407C50A2" w14:textId="47894F5A" w:rsidR="00603F1C" w:rsidRPr="009A4CEB" w:rsidRDefault="00603F1C" w:rsidP="00603F1C">
      <w:pPr>
        <w:rPr>
          <w:b/>
          <w:bCs/>
        </w:rPr>
      </w:pPr>
      <w:r w:rsidRPr="009A4CEB">
        <w:rPr>
          <w:b/>
          <w:bCs/>
        </w:rPr>
        <w:t>DESCRIPTION OF CONTRIBUTION</w:t>
      </w:r>
    </w:p>
    <w:p w14:paraId="7C2E3136" w14:textId="685AE83E" w:rsidR="00603F1C" w:rsidRDefault="00603F1C" w:rsidP="00603F1C">
      <w:r>
        <w:t xml:space="preserve">Nominees should be actively involved in promoting diversity and inclusivity within the McGill community. We are particularly interested in achievements or initiatives that have the potential for long-term impact and that fit with McGill's equity or community building objectives </w:t>
      </w:r>
      <w:r w:rsidR="00863105" w:rsidRPr="00863105">
        <w:t xml:space="preserve">(see </w:t>
      </w:r>
      <w:hyperlink r:id="rId16" w:history="1">
        <w:r w:rsidR="00863105" w:rsidRPr="00F246EF">
          <w:rPr>
            <w:rStyle w:val="Hyperlink"/>
            <w:color w:val="0000FF"/>
          </w:rPr>
          <w:t>McGill’s Equity, Diversity, and Inclusion Strategic Plan</w:t>
        </w:r>
      </w:hyperlink>
      <w:r w:rsidR="00863105" w:rsidRPr="00863105">
        <w:t xml:space="preserve">). </w:t>
      </w:r>
      <w:r>
        <w:t>The nomination letter and letters of support should address ways in which the nominee has shown exceptional leadership, initiative</w:t>
      </w:r>
      <w:r w:rsidR="001F27F7">
        <w:t>,</w:t>
      </w:r>
      <w:r>
        <w:t xml:space="preserve"> and commitment to equity, diversity</w:t>
      </w:r>
      <w:r w:rsidR="00694C1E">
        <w:t>,</w:t>
      </w:r>
      <w:r>
        <w:t xml:space="preserve"> and community engagement, including activities such as the following:</w:t>
      </w:r>
    </w:p>
    <w:p w14:paraId="1322E712" w14:textId="40A03FE1" w:rsidR="00603F1C" w:rsidRDefault="00603F1C" w:rsidP="00603F1C">
      <w:pPr>
        <w:pStyle w:val="ListParagraph"/>
        <w:numPr>
          <w:ilvl w:val="0"/>
          <w:numId w:val="2"/>
        </w:numPr>
      </w:pPr>
      <w:r>
        <w:t>Teaching and/or mentoring, with specific reference to populations underrepresented at McGill</w:t>
      </w:r>
      <w:r w:rsidR="00D46E30">
        <w:t>.</w:t>
      </w:r>
    </w:p>
    <w:p w14:paraId="3D075A28" w14:textId="5EBF7BEB" w:rsidR="00603F1C" w:rsidRDefault="00603F1C" w:rsidP="00603F1C">
      <w:pPr>
        <w:pStyle w:val="ListParagraph"/>
        <w:numPr>
          <w:ilvl w:val="0"/>
          <w:numId w:val="2"/>
        </w:numPr>
      </w:pPr>
      <w:r>
        <w:t xml:space="preserve">Promotion of policies and practices that reinforce </w:t>
      </w:r>
      <w:r w:rsidR="00863105">
        <w:t xml:space="preserve">equity and </w:t>
      </w:r>
      <w:r>
        <w:t>inclusivity</w:t>
      </w:r>
      <w:r w:rsidR="00D46E30">
        <w:t>.</w:t>
      </w:r>
    </w:p>
    <w:p w14:paraId="5E1A8858" w14:textId="7301D6C3" w:rsidR="00603F1C" w:rsidRDefault="00603F1C" w:rsidP="00603F1C">
      <w:pPr>
        <w:pStyle w:val="ListParagraph"/>
        <w:numPr>
          <w:ilvl w:val="0"/>
          <w:numId w:val="2"/>
        </w:numPr>
      </w:pPr>
      <w:r>
        <w:t>Education and awareness-raising relating to equity</w:t>
      </w:r>
      <w:r w:rsidR="00863105">
        <w:t>,</w:t>
      </w:r>
      <w:r>
        <w:t xml:space="preserve"> diversity</w:t>
      </w:r>
      <w:r w:rsidR="00863105">
        <w:t>, and inclusion</w:t>
      </w:r>
      <w:r w:rsidR="00D46E30">
        <w:t>.</w:t>
      </w:r>
    </w:p>
    <w:p w14:paraId="619D4DE2" w14:textId="2898E25D" w:rsidR="00863105" w:rsidRDefault="00863105" w:rsidP="00603F1C">
      <w:pPr>
        <w:pStyle w:val="ListParagraph"/>
        <w:numPr>
          <w:ilvl w:val="0"/>
          <w:numId w:val="2"/>
        </w:numPr>
      </w:pPr>
      <w:r w:rsidRPr="00863105">
        <w:t>Facilitation of recruitment and retention of staff and students from backgrounds typically underrepresented at McGill, including first generation students, Indigenous people, Black people, racialized people, people with disabilities, refugee students, 2SLGBTQIA+ people, people with low</w:t>
      </w:r>
      <w:r w:rsidR="00F246EF">
        <w:t xml:space="preserve"> </w:t>
      </w:r>
      <w:r w:rsidRPr="00863105">
        <w:t>income, and women in STEM</w:t>
      </w:r>
      <w:r w:rsidR="00D46E30">
        <w:t>.</w:t>
      </w:r>
    </w:p>
    <w:p w14:paraId="02495727" w14:textId="0C30D671" w:rsidR="00694C1E" w:rsidRDefault="005E3355" w:rsidP="00694C1E">
      <w:pPr>
        <w:pStyle w:val="ListParagraph"/>
        <w:numPr>
          <w:ilvl w:val="0"/>
          <w:numId w:val="2"/>
        </w:numPr>
      </w:pPr>
      <w:r w:rsidRPr="005E3355">
        <w:t>Enhancing the working or learning environments with a view to ensuring the climate is one in which all staff and students are supported and able to thrive</w:t>
      </w:r>
      <w:r w:rsidR="00D46E30">
        <w:t>.</w:t>
      </w:r>
    </w:p>
    <w:p w14:paraId="43572BFC" w14:textId="489F598F" w:rsidR="00603F1C" w:rsidRDefault="00603F1C" w:rsidP="00694C1E">
      <w:pPr>
        <w:pStyle w:val="ListParagraph"/>
        <w:numPr>
          <w:ilvl w:val="0"/>
          <w:numId w:val="2"/>
        </w:numPr>
      </w:pPr>
      <w:r>
        <w:t xml:space="preserve">Development and implementation of projects promoting equity, </w:t>
      </w:r>
      <w:r w:rsidR="00863105">
        <w:t>diversity</w:t>
      </w:r>
      <w:r w:rsidR="00694C1E">
        <w:t>,</w:t>
      </w:r>
      <w:r w:rsidR="00863105">
        <w:t xml:space="preserve"> inclusion,</w:t>
      </w:r>
      <w:r>
        <w:t xml:space="preserve"> and/or community building</w:t>
      </w:r>
      <w:r w:rsidR="00D46E30">
        <w:t>.</w:t>
      </w:r>
    </w:p>
    <w:sectPr w:rsidR="00603F1C" w:rsidSect="00F0315E">
      <w:headerReference w:type="default" r:id="rId17"/>
      <w:footerReference w:type="default" r:id="rId18"/>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3A2459" w14:textId="77777777" w:rsidR="00A9644D" w:rsidRDefault="00A9644D" w:rsidP="00595AF6">
      <w:pPr>
        <w:spacing w:after="0" w:line="240" w:lineRule="auto"/>
      </w:pPr>
      <w:r>
        <w:separator/>
      </w:r>
    </w:p>
  </w:endnote>
  <w:endnote w:type="continuationSeparator" w:id="0">
    <w:p w14:paraId="682F55D3" w14:textId="77777777" w:rsidR="00A9644D" w:rsidRDefault="00A9644D" w:rsidP="00595A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73CE06" w14:textId="11A137F3" w:rsidR="00595AF6" w:rsidRDefault="00F246EF" w:rsidP="002F4A4F">
    <w:pPr>
      <w:pStyle w:val="Footer"/>
      <w:pBdr>
        <w:top w:val="single" w:sz="4" w:space="1" w:color="auto"/>
      </w:pBdr>
      <w:jc w:val="center"/>
    </w:pPr>
    <w:r w:rsidRPr="00E52B03">
      <w:rPr>
        <w:sz w:val="20"/>
        <w:szCs w:val="20"/>
      </w:rPr>
      <w:t>Equity Awards Nomination Form (Reference Year: January - December 2024)</w:t>
    </w:r>
    <w:r>
      <w:rPr>
        <w:sz w:val="20"/>
        <w:szCs w:val="20"/>
      </w:rPr>
      <w:tab/>
    </w:r>
    <w:r>
      <w:rPr>
        <w:sz w:val="20"/>
        <w:szCs w:val="20"/>
      </w:rPr>
      <w:tab/>
    </w:r>
    <w:sdt>
      <w:sdtPr>
        <w:id w:val="-137576033"/>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1C2700" w14:textId="77777777" w:rsidR="00A9644D" w:rsidRDefault="00A9644D" w:rsidP="00595AF6">
      <w:pPr>
        <w:spacing w:after="0" w:line="240" w:lineRule="auto"/>
      </w:pPr>
      <w:r>
        <w:separator/>
      </w:r>
    </w:p>
  </w:footnote>
  <w:footnote w:type="continuationSeparator" w:id="0">
    <w:p w14:paraId="33A8ECA7" w14:textId="77777777" w:rsidR="00A9644D" w:rsidRDefault="00A9644D" w:rsidP="00595A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896CD5" w14:textId="12D33FC2" w:rsidR="0073325A" w:rsidRPr="0073325A" w:rsidRDefault="0073325A" w:rsidP="0073325A">
    <w:pPr>
      <w:pStyle w:val="Header"/>
      <w:jc w:val="center"/>
      <w:rPr>
        <w:b/>
        <w:bCs/>
        <w:lang w:val="en-US"/>
      </w:rPr>
    </w:pPr>
    <w:r w:rsidRPr="0073325A">
      <w:rPr>
        <w:b/>
        <w:bCs/>
        <w:lang w:val="en-US"/>
      </w:rPr>
      <w:t>MCGILL UNIVERSITY</w:t>
    </w:r>
    <w:r w:rsidRPr="0073325A">
      <w:rPr>
        <w:b/>
        <w:bCs/>
      </w:rPr>
      <w:t>’S</w:t>
    </w:r>
    <w:r w:rsidRPr="0073325A">
      <w:rPr>
        <w:b/>
        <w:bCs/>
        <w:lang w:val="en-US"/>
      </w:rPr>
      <w:t xml:space="preserve"> AWARD FOR EQUITY &amp; COMMMUNITY BUILDING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EA90BB6"/>
    <w:multiLevelType w:val="hybridMultilevel"/>
    <w:tmpl w:val="FDA68D0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6D9F4CE4"/>
    <w:multiLevelType w:val="hybridMultilevel"/>
    <w:tmpl w:val="F5F6996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65030624">
    <w:abstractNumId w:val="1"/>
  </w:num>
  <w:num w:numId="2" w16cid:durableId="390617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601"/>
    <w:rsid w:val="000B1150"/>
    <w:rsid w:val="000F0FF0"/>
    <w:rsid w:val="00115867"/>
    <w:rsid w:val="00150DB6"/>
    <w:rsid w:val="001548E9"/>
    <w:rsid w:val="0019490F"/>
    <w:rsid w:val="001D1A91"/>
    <w:rsid w:val="001D7F57"/>
    <w:rsid w:val="001F27F7"/>
    <w:rsid w:val="0024301F"/>
    <w:rsid w:val="0027090A"/>
    <w:rsid w:val="0029238C"/>
    <w:rsid w:val="00293D10"/>
    <w:rsid w:val="002977E5"/>
    <w:rsid w:val="002B445E"/>
    <w:rsid w:val="002B7ED3"/>
    <w:rsid w:val="002E60E8"/>
    <w:rsid w:val="002F4A4F"/>
    <w:rsid w:val="003108CE"/>
    <w:rsid w:val="00350024"/>
    <w:rsid w:val="003B241F"/>
    <w:rsid w:val="003D124B"/>
    <w:rsid w:val="003E677D"/>
    <w:rsid w:val="00422A7D"/>
    <w:rsid w:val="0043727A"/>
    <w:rsid w:val="00484225"/>
    <w:rsid w:val="004E4EAD"/>
    <w:rsid w:val="005133C0"/>
    <w:rsid w:val="00595AF6"/>
    <w:rsid w:val="005D0B79"/>
    <w:rsid w:val="005E3355"/>
    <w:rsid w:val="005F492A"/>
    <w:rsid w:val="00603F1C"/>
    <w:rsid w:val="00607DFD"/>
    <w:rsid w:val="006171A7"/>
    <w:rsid w:val="006221CF"/>
    <w:rsid w:val="00642302"/>
    <w:rsid w:val="006435C4"/>
    <w:rsid w:val="00694C1E"/>
    <w:rsid w:val="00715E76"/>
    <w:rsid w:val="0073325A"/>
    <w:rsid w:val="0073473F"/>
    <w:rsid w:val="0077464A"/>
    <w:rsid w:val="00790EC3"/>
    <w:rsid w:val="007C1167"/>
    <w:rsid w:val="008148E6"/>
    <w:rsid w:val="00820DBC"/>
    <w:rsid w:val="00835B00"/>
    <w:rsid w:val="008509D5"/>
    <w:rsid w:val="00863105"/>
    <w:rsid w:val="00873755"/>
    <w:rsid w:val="00892A0D"/>
    <w:rsid w:val="008A4A06"/>
    <w:rsid w:val="008B3B4E"/>
    <w:rsid w:val="008D1960"/>
    <w:rsid w:val="008D3746"/>
    <w:rsid w:val="008D5C86"/>
    <w:rsid w:val="008F0B1F"/>
    <w:rsid w:val="00911028"/>
    <w:rsid w:val="0091397C"/>
    <w:rsid w:val="00916EC4"/>
    <w:rsid w:val="00965C48"/>
    <w:rsid w:val="00983A49"/>
    <w:rsid w:val="009901FD"/>
    <w:rsid w:val="009A4CEB"/>
    <w:rsid w:val="009E7D46"/>
    <w:rsid w:val="009F10D6"/>
    <w:rsid w:val="009F6F96"/>
    <w:rsid w:val="00A06754"/>
    <w:rsid w:val="00A64065"/>
    <w:rsid w:val="00A81668"/>
    <w:rsid w:val="00A9644D"/>
    <w:rsid w:val="00AB2795"/>
    <w:rsid w:val="00AD2916"/>
    <w:rsid w:val="00B04105"/>
    <w:rsid w:val="00B1614D"/>
    <w:rsid w:val="00B50604"/>
    <w:rsid w:val="00B53FE9"/>
    <w:rsid w:val="00B761B2"/>
    <w:rsid w:val="00BB08EA"/>
    <w:rsid w:val="00BB1CE9"/>
    <w:rsid w:val="00BF3FF4"/>
    <w:rsid w:val="00BF50AB"/>
    <w:rsid w:val="00C21CE6"/>
    <w:rsid w:val="00C52FD7"/>
    <w:rsid w:val="00C90601"/>
    <w:rsid w:val="00C910EB"/>
    <w:rsid w:val="00CB4C36"/>
    <w:rsid w:val="00D06AC9"/>
    <w:rsid w:val="00D15DC7"/>
    <w:rsid w:val="00D27876"/>
    <w:rsid w:val="00D46E30"/>
    <w:rsid w:val="00D46EB8"/>
    <w:rsid w:val="00D64874"/>
    <w:rsid w:val="00D73611"/>
    <w:rsid w:val="00D84C39"/>
    <w:rsid w:val="00D90094"/>
    <w:rsid w:val="00D94462"/>
    <w:rsid w:val="00DB6649"/>
    <w:rsid w:val="00E03B03"/>
    <w:rsid w:val="00E07278"/>
    <w:rsid w:val="00E52B03"/>
    <w:rsid w:val="00E71F1F"/>
    <w:rsid w:val="00E919C8"/>
    <w:rsid w:val="00EB3D86"/>
    <w:rsid w:val="00EF5534"/>
    <w:rsid w:val="00F0315E"/>
    <w:rsid w:val="00F246EF"/>
    <w:rsid w:val="00F72FC3"/>
    <w:rsid w:val="00FC6D5F"/>
    <w:rsid w:val="00FD5CA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2"/>
    </o:shapelayout>
  </w:shapeDefaults>
  <w:decimalSymbol w:val="."/>
  <w:listSeparator w:val=","/>
  <w14:docId w14:val="1DB71B14"/>
  <w15:chartTrackingRefBased/>
  <w15:docId w15:val="{C2DB40F3-E7FB-49AF-94DF-DB0CC7611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9060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9060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90601"/>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90601"/>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C90601"/>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C90601"/>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C90601"/>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C90601"/>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C90601"/>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9060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9060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90601"/>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90601"/>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C90601"/>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C90601"/>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C90601"/>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C90601"/>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C90601"/>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C9060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9060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90601"/>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90601"/>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C90601"/>
    <w:pPr>
      <w:spacing w:before="160"/>
      <w:jc w:val="center"/>
    </w:pPr>
    <w:rPr>
      <w:i/>
      <w:iCs/>
      <w:color w:val="404040" w:themeColor="text1" w:themeTint="BF"/>
    </w:rPr>
  </w:style>
  <w:style w:type="character" w:customStyle="1" w:styleId="QuoteChar">
    <w:name w:val="Quote Char"/>
    <w:basedOn w:val="DefaultParagraphFont"/>
    <w:link w:val="Quote"/>
    <w:uiPriority w:val="29"/>
    <w:rsid w:val="00C90601"/>
    <w:rPr>
      <w:i/>
      <w:iCs/>
      <w:color w:val="404040" w:themeColor="text1" w:themeTint="BF"/>
    </w:rPr>
  </w:style>
  <w:style w:type="paragraph" w:styleId="ListParagraph">
    <w:name w:val="List Paragraph"/>
    <w:basedOn w:val="Normal"/>
    <w:uiPriority w:val="34"/>
    <w:qFormat/>
    <w:rsid w:val="00C90601"/>
    <w:pPr>
      <w:ind w:left="720"/>
      <w:contextualSpacing/>
    </w:pPr>
  </w:style>
  <w:style w:type="character" w:styleId="IntenseEmphasis">
    <w:name w:val="Intense Emphasis"/>
    <w:basedOn w:val="DefaultParagraphFont"/>
    <w:uiPriority w:val="21"/>
    <w:qFormat/>
    <w:rsid w:val="00C90601"/>
    <w:rPr>
      <w:i/>
      <w:iCs/>
      <w:color w:val="0F4761" w:themeColor="accent1" w:themeShade="BF"/>
    </w:rPr>
  </w:style>
  <w:style w:type="paragraph" w:styleId="IntenseQuote">
    <w:name w:val="Intense Quote"/>
    <w:basedOn w:val="Normal"/>
    <w:next w:val="Normal"/>
    <w:link w:val="IntenseQuoteChar"/>
    <w:uiPriority w:val="30"/>
    <w:qFormat/>
    <w:rsid w:val="00C9060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90601"/>
    <w:rPr>
      <w:i/>
      <w:iCs/>
      <w:color w:val="0F4761" w:themeColor="accent1" w:themeShade="BF"/>
    </w:rPr>
  </w:style>
  <w:style w:type="character" w:styleId="IntenseReference">
    <w:name w:val="Intense Reference"/>
    <w:basedOn w:val="DefaultParagraphFont"/>
    <w:uiPriority w:val="32"/>
    <w:qFormat/>
    <w:rsid w:val="00C90601"/>
    <w:rPr>
      <w:b/>
      <w:bCs/>
      <w:smallCaps/>
      <w:color w:val="0F4761" w:themeColor="accent1" w:themeShade="BF"/>
      <w:spacing w:val="5"/>
    </w:rPr>
  </w:style>
  <w:style w:type="table" w:styleId="TableGrid">
    <w:name w:val="Table Grid"/>
    <w:basedOn w:val="TableNormal"/>
    <w:uiPriority w:val="39"/>
    <w:rsid w:val="005133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3">
    <w:name w:val="List Table 3"/>
    <w:basedOn w:val="TableNormal"/>
    <w:uiPriority w:val="48"/>
    <w:rsid w:val="0029238C"/>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styleId="Header">
    <w:name w:val="header"/>
    <w:basedOn w:val="Normal"/>
    <w:link w:val="HeaderChar"/>
    <w:uiPriority w:val="99"/>
    <w:unhideWhenUsed/>
    <w:rsid w:val="00595A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5AF6"/>
  </w:style>
  <w:style w:type="paragraph" w:styleId="Footer">
    <w:name w:val="footer"/>
    <w:basedOn w:val="Normal"/>
    <w:link w:val="FooterChar"/>
    <w:uiPriority w:val="99"/>
    <w:unhideWhenUsed/>
    <w:rsid w:val="00595A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5AF6"/>
  </w:style>
  <w:style w:type="character" w:styleId="Hyperlink">
    <w:name w:val="Hyperlink"/>
    <w:basedOn w:val="DefaultParagraphFont"/>
    <w:uiPriority w:val="99"/>
    <w:unhideWhenUsed/>
    <w:rsid w:val="00350024"/>
    <w:rPr>
      <w:color w:val="467886" w:themeColor="hyperlink"/>
      <w:u w:val="single"/>
    </w:rPr>
  </w:style>
  <w:style w:type="character" w:styleId="UnresolvedMention">
    <w:name w:val="Unresolved Mention"/>
    <w:basedOn w:val="DefaultParagraphFont"/>
    <w:uiPriority w:val="99"/>
    <w:semiHidden/>
    <w:unhideWhenUsed/>
    <w:rsid w:val="00350024"/>
    <w:rPr>
      <w:color w:val="605E5C"/>
      <w:shd w:val="clear" w:color="auto" w:fill="E1DFDD"/>
    </w:rPr>
  </w:style>
  <w:style w:type="paragraph" w:styleId="z-TopofForm">
    <w:name w:val="HTML Top of Form"/>
    <w:basedOn w:val="Normal"/>
    <w:next w:val="Normal"/>
    <w:link w:val="z-TopofFormChar"/>
    <w:hidden/>
    <w:uiPriority w:val="99"/>
    <w:semiHidden/>
    <w:unhideWhenUsed/>
    <w:rsid w:val="00F246EF"/>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F246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F246EF"/>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F246EF"/>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control" Target="activeX/activeX1.xml"/><Relationship Id="rId13" Type="http://schemas.openxmlformats.org/officeDocument/2006/relationships/image" Target="media/image4.wmf"/><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control" Target="activeX/activeX3.xm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www.mcgill.ca/equity/files/equity/mcgill_strategic_edi_plan_2020-20251.pdf"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hyperlink" Target="mailto:equity.awards@mcgill.ca" TargetMode="External"/><Relationship Id="rId10" Type="http://schemas.openxmlformats.org/officeDocument/2006/relationships/control" Target="activeX/activeX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control" Target="activeX/activeX4.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439</Words>
  <Characters>2508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Roy, Ms</dc:creator>
  <cp:keywords/>
  <dc:description/>
  <cp:lastModifiedBy>Shanice Yarde</cp:lastModifiedBy>
  <cp:revision>4</cp:revision>
  <dcterms:created xsi:type="dcterms:W3CDTF">2025-02-26T22:32:00Z</dcterms:created>
  <dcterms:modified xsi:type="dcterms:W3CDTF">2025-02-27T13:22:00Z</dcterms:modified>
</cp:coreProperties>
</file>